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48" w:type="dxa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638"/>
        <w:gridCol w:w="10632"/>
        <w:gridCol w:w="70"/>
        <w:gridCol w:w="638"/>
      </w:tblGrid>
      <w:tr w:rsidR="00561AA4" w:rsidRPr="00561AA4" w14:paraId="0A446798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60D2E" w14:textId="16CE2962" w:rsidR="00561AA4" w:rsidRPr="00B915FB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B915F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 xml:space="preserve">Programa para las oposiciones de </w:t>
            </w:r>
            <w:r w:rsidR="00551F1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T</w:t>
            </w:r>
            <w:r w:rsidRPr="00B915F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 xml:space="preserve">écnico </w:t>
            </w:r>
            <w:r w:rsidR="00551F1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económico financiero</w:t>
            </w:r>
            <w:r w:rsidRPr="00B915F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 xml:space="preserve"> </w:t>
            </w:r>
            <w:r w:rsidR="00551F1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 xml:space="preserve">de la Administración local </w:t>
            </w:r>
            <w:r w:rsidRPr="00B915F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(T</w:t>
            </w:r>
            <w:r w:rsidR="00551F15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EF</w:t>
            </w:r>
            <w:r w:rsidRPr="00B915F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)</w:t>
            </w:r>
          </w:p>
        </w:tc>
      </w:tr>
      <w:tr w:rsidR="00561AA4" w:rsidRPr="00561AA4" w14:paraId="247668DF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6E970" w14:textId="69C1F054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Presupuestario</w:t>
            </w:r>
          </w:p>
        </w:tc>
      </w:tr>
      <w:tr w:rsidR="00561AA4" w:rsidRPr="00561AA4" w14:paraId="7AA0723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1FE2A" w14:textId="72F3FB5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estructura de los presupuestos de las entidades locales.</w:t>
            </w:r>
          </w:p>
        </w:tc>
      </w:tr>
      <w:tr w:rsidR="00561AA4" w:rsidRPr="00561AA4" w14:paraId="5DA823E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A839D" w14:textId="5DD2107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lasificación económica del estado de gastos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A94A35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5215" w14:textId="65C429E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clasificación económica del estado de ingresos. Equilibrio presupuestario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3EBC9D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B418" w14:textId="58C59BC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4.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 crédito presupuestario y los niveles de vinculación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C5644B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539C" w14:textId="5DAF31E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jecución del presupuesto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1C2FDD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E1ED" w14:textId="5A6F7AEE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6. O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peraciones de gastos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93F65B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ED09" w14:textId="2FB0CE1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7. F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ases del presupuesto corriente de ingresos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AAD717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B39D" w14:textId="7744086E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8.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jecución del presupuesto de ingresos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1006DE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BD7E" w14:textId="127A96E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9.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 operaciones no presupuestarias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5AC9F7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51CBE" w14:textId="30363BA1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10. D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esviaciones de financiación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D7BFF9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E1DD9" w14:textId="2CB4AB7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11.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ncorporación remanentes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539620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879E7" w14:textId="4B8F946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12.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 modificaciones de crédito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A9F04D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12A4" w14:textId="2AF7E14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13. T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ransferencias de crédito. Créditos ampliables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45FD95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1E66" w14:textId="773B966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14.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réditos extraordinarios y los suplementos de crédito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EFEFC9A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BCFC" w14:textId="0FFB9079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15.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justes de presupuesto prorrogado. Régimen de prórroga presupuestaria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4CE7AE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6D7F" w14:textId="51CBE1A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16.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nforme estabilidad y regla del gasto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0FD434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DBAA0" w14:textId="09D3495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17.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 informe de la regla del gasto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60081D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A248" w14:textId="057D0783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18.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nversiones financieramente sostenibles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D84D58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0AB7" w14:textId="4041DFB0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19.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ndeudamiento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2D7ACB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FE3EC" w14:textId="5FAD156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20. D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euda comercial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PMP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 morosidad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6DBCE07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324E" w14:textId="203B7E91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Organización y funcionamiento de las entidades locales</w:t>
            </w:r>
          </w:p>
        </w:tc>
      </w:tr>
      <w:tr w:rsidR="00561AA4" w:rsidRPr="00561AA4" w14:paraId="07D1F17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A767" w14:textId="04E5B22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égimen local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212C0B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9FE70" w14:textId="55EBB2B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2. F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uentes y ordenanzas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00425E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F962" w14:textId="44C7D109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 municipio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A197CB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E2B8" w14:textId="529A7E0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4. O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rganización municipal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94A7BD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6A71" w14:textId="6FAE369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ompetencias municipales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82BC87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CEA0C" w14:textId="1984A7C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6.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provincia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0E28ADF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6676" w14:textId="3DB9805E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7. S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istema electoral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B96274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643DC" w14:textId="129F758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8.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égimen de sesiones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5CF3F2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1519" w14:textId="7CC6826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9. S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ingularidades del procedimiento administrativo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DA1378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71B5B" w14:textId="0084F18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10. M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odalidades de actuación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24B705A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AB68" w14:textId="116B245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11.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niciativa pública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7F4CEE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EFAF" w14:textId="7E7A0D87" w:rsidR="00561AA4" w:rsidRPr="00561AA4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12.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 patrimonio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F644EBA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C1CB" w14:textId="4F975F4F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Función pública</w:t>
            </w:r>
          </w:p>
        </w:tc>
      </w:tr>
      <w:tr w:rsidR="00561AA4" w:rsidRPr="00561AA4" w14:paraId="4D7515B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D286F" w14:textId="5025AB64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elación de fuentes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47A9E4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32AB" w14:textId="29241B0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nstrumentos de planificación de personal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ACE775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66FDF" w14:textId="1317352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cceso a la función pública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26C347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4CFFF" w14:textId="0F76C45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4.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rovisión de puestos de trabajo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DA9DFA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68ADC" w14:textId="5317BE5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5.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carrera administrativa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5020D4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F42B" w14:textId="688AF71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lastRenderedPageBreak/>
              <w:t>Unidad 6.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égimen de retribuciones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AA64F0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46012" w14:textId="5F754DD1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7. S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ituaciones administrativas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6101D0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1C99B" w14:textId="51087D00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8.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égimen de incompatibilidades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2B0DC0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711C1" w14:textId="2EFD7CD1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9. F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uncionarios con habilitación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E02DFEA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B3E4" w14:textId="090EBE33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Subvenciones</w:t>
            </w:r>
          </w:p>
        </w:tc>
      </w:tr>
      <w:tr w:rsidR="00561AA4" w:rsidRPr="00561AA4" w14:paraId="10C964F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BC52" w14:textId="51CDE681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1.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ctuaciones previas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E7752C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1787" w14:textId="493E440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gestión de las subvenciones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01AC1E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0B4F4" w14:textId="47163A30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gestión de las subvencione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BE0FCD1" w14:textId="77777777" w:rsidTr="00B915FB">
        <w:trPr>
          <w:gridAfter w:val="2"/>
          <w:wAfter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2C14" w14:textId="5E6193B9" w:rsidR="00561AA4" w:rsidRPr="00B915FB" w:rsidRDefault="00B915FB" w:rsidP="00B915FB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B915F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 xml:space="preserve"> control interno</w:t>
            </w:r>
          </w:p>
        </w:tc>
      </w:tr>
      <w:tr w:rsidR="00B915FB" w:rsidRPr="00561AA4" w14:paraId="4A9FE7FF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FBA03" w14:textId="10E6A446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1. D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isposiciones generales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0DCA5884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3F27B" w14:textId="7F92041D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2.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26569C65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26EEF" w14:textId="51025150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3.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 en materia de subvenciones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079EA096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A92CD" w14:textId="69AB7F7F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4.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 en materia de personal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2821EB75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3535C" w14:textId="692D5E73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5.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 en materia de contratación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558BCFC9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2A4DF" w14:textId="66D980BB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6. L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a función interventora vs control financiero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B915FB" w:rsidRPr="00561AA4" w14:paraId="2D18B545" w14:textId="77777777" w:rsidTr="00323D74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F2483" w14:textId="26CE8246" w:rsidR="00B915FB" w:rsidRPr="00B915FB" w:rsidRDefault="00C6674D" w:rsidP="00B915F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hAnsi="Aptos Narrow"/>
                <w:sz w:val="22"/>
                <w:szCs w:val="22"/>
              </w:rPr>
              <w:t>Unidad 7. I</w:t>
            </w:r>
            <w:r w:rsidR="00B915FB" w:rsidRPr="00B915FB">
              <w:rPr>
                <w:rFonts w:ascii="Aptos Narrow" w:hAnsi="Aptos Narrow"/>
                <w:sz w:val="22"/>
                <w:szCs w:val="22"/>
              </w:rPr>
              <w:t>nforme resumen del control</w:t>
            </w:r>
            <w:r>
              <w:rPr>
                <w:rFonts w:ascii="Aptos Narrow" w:hAnsi="Aptos Narrow"/>
                <w:sz w:val="22"/>
                <w:szCs w:val="22"/>
              </w:rPr>
              <w:t>.</w:t>
            </w:r>
          </w:p>
        </w:tc>
      </w:tr>
      <w:tr w:rsidR="00561AA4" w:rsidRPr="00561AA4" w14:paraId="11FA4307" w14:textId="77777777" w:rsidTr="00551F15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EDF53" w14:textId="7E1645C0" w:rsidR="00561AA4" w:rsidRPr="00561AA4" w:rsidRDefault="00561AA4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</w:p>
        </w:tc>
      </w:tr>
      <w:tr w:rsidR="00561AA4" w:rsidRPr="00561AA4" w14:paraId="15B034FF" w14:textId="77777777" w:rsidTr="00B915FB">
        <w:trPr>
          <w:gridBefore w:val="1"/>
          <w:gridAfter w:val="1"/>
          <w:wBefore w:w="70" w:type="dxa"/>
          <w:wAfter w:w="63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53287" w14:textId="068B1E88" w:rsidR="00561AA4" w:rsidRPr="00561AA4" w:rsidRDefault="00B915FB" w:rsidP="00561AA4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</w:pPr>
            <w:r w:rsidRPr="00561AA4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s-ES"/>
              </w:rPr>
              <w:t>Tributos locales, contratación y administrativo</w:t>
            </w:r>
          </w:p>
        </w:tc>
      </w:tr>
      <w:tr w:rsidR="00561AA4" w:rsidRPr="00561AA4" w14:paraId="73F22CC0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C6D9" w14:textId="7987BF1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21.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ecursos. Ordenanzas. Responsabilidad patrimonial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0D5867F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BAB40" w14:textId="789F3733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22. I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CIO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9D7B7E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5A495" w14:textId="0DAC26B4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22.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dministrativo. Invalidez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19C833E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EA18" w14:textId="3EBC8BC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23. I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mpuesto vehículos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B5696A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CA5A" w14:textId="12D6C27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23. A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dministrativo. Revisión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A0C9EDD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EEBE7" w14:textId="7D68A68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24.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lusvalía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003D2C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7429F" w14:textId="5248581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24. D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erecho administrativo. Recursos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7C6F7C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94633" w14:textId="58FF75C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25. I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AE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17766810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902A" w14:textId="37E8861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25.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atrimonio de las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EE.LL.</w:t>
            </w:r>
          </w:p>
        </w:tc>
      </w:tr>
      <w:tr w:rsidR="00561AA4" w:rsidRPr="00561AA4" w14:paraId="1D14F98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E842" w14:textId="6F360EB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26. I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BI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77494E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89CF" w14:textId="2CBF7EDE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26.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esponsabilidad patrimonial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F6B2CD0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3F6E" w14:textId="2488F88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27. T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asas y precios públicos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FE4505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F6D6" w14:textId="3752E607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27.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ontratación. I. Disposiciones generales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2E518E06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A5F2A" w14:textId="363CEAC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28.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CFB0B8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245C3" w14:textId="159C061B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28. G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estión, inspección, recaudación. Revisión de actos de gestión tributaria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09BD5B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70587" w14:textId="1ECAA30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29. G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estión y recaudación de recursos por cuenta de otros entes públicos. La administración pública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B288CEF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1FCB5" w14:textId="5DE9B9E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29.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EA33281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39D37" w14:textId="7E846BB6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30.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relación jurídico-tributaria, hecho imponible, sujeto pasivo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2BBF9F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54B70" w14:textId="6234FF9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30.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IV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 El objeto de los contratos.</w:t>
            </w:r>
          </w:p>
        </w:tc>
      </w:tr>
      <w:tr w:rsidR="00561AA4" w:rsidRPr="00561AA4" w14:paraId="453D233A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0DF8E" w14:textId="570C35B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31. R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esponsables solidarios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0A7013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3D56" w14:textId="18B4D79A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31.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V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 Garantías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2F970C8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6167C" w14:textId="49E700A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32.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VI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33B9246B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8B69" w14:textId="78D1BC15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32. B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ase imponible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7514835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FE93" w14:textId="018A5D1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lastRenderedPageBreak/>
              <w:t>Unidad 33.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a gestión tributaria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4CD2272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0E4B" w14:textId="3DEBBD5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33.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VII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B9174A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F4908" w14:textId="1E903AC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34. E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xtinción de la deuda tributaria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982814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D03C" w14:textId="4A2C02D8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34.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VIII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676C995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5BDBB" w14:textId="4EB61D9D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35. P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rocedimiento de apremio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4789882C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32905" w14:textId="497AF54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35.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IX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7F918EE4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9D448" w14:textId="555864DC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36. L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as infracciones tributarias. Gestión catastral del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IBI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0C553CB9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3BEA3" w14:textId="2C15D05F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36.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X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  <w:tr w:rsidR="00561AA4" w:rsidRPr="00561AA4" w14:paraId="5A2D36B3" w14:textId="77777777" w:rsidTr="00B915FB">
        <w:trPr>
          <w:gridBefore w:val="2"/>
          <w:wBefore w:w="708" w:type="dxa"/>
          <w:trHeight w:val="300"/>
        </w:trPr>
        <w:tc>
          <w:tcPr>
            <w:tcW w:w="11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73FF4" w14:textId="326CBE72" w:rsidR="00561AA4" w:rsidRPr="00561AA4" w:rsidRDefault="00C6674D" w:rsidP="00561AA4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Unidad 37. C</w:t>
            </w:r>
            <w:r w:rsidR="00B915FB" w:rsidRPr="00561AA4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 xml:space="preserve">ontratación </w:t>
            </w:r>
            <w:r w:rsidR="00B915F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XI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s-ES"/>
              </w:rPr>
              <w:t>.</w:t>
            </w:r>
          </w:p>
        </w:tc>
      </w:tr>
    </w:tbl>
    <w:p w14:paraId="31BD39BC" w14:textId="77777777" w:rsidR="00984DCB" w:rsidRPr="00561AA4" w:rsidRDefault="00984DCB" w:rsidP="00561AA4"/>
    <w:sectPr w:rsidR="00984DCB" w:rsidRPr="00561AA4" w:rsidSect="00087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42D2F" w14:textId="77777777" w:rsidR="00EA55DD" w:rsidRDefault="00EA55DD" w:rsidP="002E1832">
      <w:r>
        <w:separator/>
      </w:r>
    </w:p>
  </w:endnote>
  <w:endnote w:type="continuationSeparator" w:id="0">
    <w:p w14:paraId="1C6B8D6C" w14:textId="77777777" w:rsidR="00EA55DD" w:rsidRDefault="00EA55DD" w:rsidP="002E1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911307490"/>
      <w:docPartObj>
        <w:docPartGallery w:val="Page Numbers (Bottom of Page)"/>
        <w:docPartUnique/>
      </w:docPartObj>
    </w:sdtPr>
    <w:sdtContent>
      <w:p w14:paraId="65EA4040" w14:textId="77777777" w:rsidR="002E1832" w:rsidRDefault="002E183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6AFB8A8" w14:textId="77777777" w:rsidR="002E1832" w:rsidRDefault="002E1832" w:rsidP="002E1832">
    <w:pPr>
      <w:pStyle w:val="Piedepgina"/>
      <w:ind w:right="360"/>
    </w:pPr>
  </w:p>
  <w:p w14:paraId="7E4BE3F6" w14:textId="77777777" w:rsidR="00E12427" w:rsidRDefault="00E12427"/>
  <w:p w14:paraId="407559E4" w14:textId="77777777" w:rsidR="007776C3" w:rsidRDefault="007776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6720542"/>
      <w:docPartObj>
        <w:docPartGallery w:val="Page Numbers (Bottom of Page)"/>
        <w:docPartUnique/>
      </w:docPartObj>
    </w:sdtPr>
    <w:sdtContent>
      <w:p w14:paraId="19DEDB7D" w14:textId="77777777" w:rsidR="002E1832" w:rsidRDefault="002E1832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59704C8" w14:textId="77777777" w:rsidR="002E1832" w:rsidRDefault="002E1832" w:rsidP="002E1832">
    <w:pPr>
      <w:pStyle w:val="Piedepgina"/>
      <w:ind w:right="360"/>
    </w:pPr>
    <w:r>
      <w:t xml:space="preserve">Vicente J. Calvo del Castillo </w:t>
    </w:r>
  </w:p>
  <w:p w14:paraId="5D9F333D" w14:textId="77777777" w:rsidR="00E12427" w:rsidRDefault="00E12427"/>
  <w:p w14:paraId="3F7D890C" w14:textId="77777777" w:rsidR="007776C3" w:rsidRDefault="007776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519F" w14:textId="77777777" w:rsidR="00D21C8E" w:rsidRDefault="00D21C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42258" w14:textId="77777777" w:rsidR="00EA55DD" w:rsidRDefault="00EA55DD" w:rsidP="002E1832">
      <w:r>
        <w:separator/>
      </w:r>
    </w:p>
  </w:footnote>
  <w:footnote w:type="continuationSeparator" w:id="0">
    <w:p w14:paraId="12E50B16" w14:textId="77777777" w:rsidR="00EA55DD" w:rsidRDefault="00EA55DD" w:rsidP="002E1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1E092" w14:textId="77777777" w:rsidR="002E1832" w:rsidRDefault="00000000">
    <w:pPr>
      <w:pStyle w:val="Encabezado"/>
    </w:pPr>
    <w:r>
      <w:rPr>
        <w:noProof/>
      </w:rPr>
      <w:pict w14:anchorId="7C4FA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492" o:spid="_x0000_s1027" type="#_x0000_t75" style="position:absolute;margin-left:0;margin-top:0;width:945pt;height:567pt;z-index:-251653120;mso-wrap-edited:f;mso-position-horizontal:center;mso-position-horizontal-relative:margin;mso-position-vertical:center;mso-position-vertical-relative:margin" o:allowincell="f">
          <v:imagedata r:id="rId1" o:title="01" gain="19661f" blacklevel="22938f"/>
          <w10:wrap anchorx="margin" anchory="margin"/>
        </v:shape>
      </w:pict>
    </w:r>
  </w:p>
  <w:p w14:paraId="5EB1243E" w14:textId="77777777" w:rsidR="00E12427" w:rsidRDefault="00E12427"/>
  <w:p w14:paraId="4CC84B3E" w14:textId="77777777" w:rsidR="007776C3" w:rsidRDefault="007776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B357" w14:textId="77777777" w:rsidR="002E1832" w:rsidRDefault="00000000">
    <w:pPr>
      <w:pStyle w:val="Encabezado"/>
    </w:pPr>
    <w:r>
      <w:rPr>
        <w:noProof/>
      </w:rPr>
      <w:pict w14:anchorId="174340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493" o:spid="_x0000_s1026" type="#_x0000_t75" style="position:absolute;margin-left:0;margin-top:0;width:945pt;height:567pt;z-index:-251650048;mso-wrap-edited:f;mso-position-horizontal:center;mso-position-horizontal-relative:margin;mso-position-vertical:center;mso-position-vertical-relative:margin" o:allowincell="f">
          <v:imagedata r:id="rId1" o:title="01" gain="19661f" blacklevel="22938f"/>
          <w10:wrap anchorx="margin" anchory="margin"/>
        </v:shape>
      </w:pict>
    </w:r>
    <w:r w:rsidR="002E1832">
      <w:rPr>
        <w:noProof/>
      </w:rPr>
      <w:drawing>
        <wp:inline distT="0" distB="0" distL="0" distR="0" wp14:anchorId="09FFF49A" wp14:editId="3B577DC7">
          <wp:extent cx="1585632" cy="952500"/>
          <wp:effectExtent l="0" t="0" r="1905" b="0"/>
          <wp:docPr id="16" name="Imagen 16" descr="Imagen que contiene paragu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paraguas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247" cy="962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970B0">
      <w:rPr>
        <w:noProof/>
      </w:rPr>
      <w:drawing>
        <wp:inline distT="0" distB="0" distL="0" distR="0" wp14:anchorId="151C769E" wp14:editId="3C8EBB3B">
          <wp:extent cx="2615565" cy="646430"/>
          <wp:effectExtent l="0" t="0" r="0" b="1270"/>
          <wp:docPr id="1069433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556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970B0">
      <w:rPr>
        <w:noProof/>
      </w:rPr>
      <w:drawing>
        <wp:inline distT="0" distB="0" distL="0" distR="0" wp14:anchorId="0FCEEFA3" wp14:editId="3EC131A9">
          <wp:extent cx="1078865" cy="536575"/>
          <wp:effectExtent l="0" t="0" r="6985" b="0"/>
          <wp:docPr id="29873711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1E4F083" w14:textId="77777777" w:rsidR="00E12427" w:rsidRDefault="00E12427"/>
  <w:p w14:paraId="56EBBE9C" w14:textId="77777777" w:rsidR="007776C3" w:rsidRDefault="007776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4FF8" w14:textId="77777777" w:rsidR="002E1832" w:rsidRDefault="00000000">
    <w:pPr>
      <w:pStyle w:val="Encabezado"/>
    </w:pPr>
    <w:r>
      <w:rPr>
        <w:noProof/>
      </w:rPr>
      <w:pict w14:anchorId="2681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0491" o:spid="_x0000_s1025" type="#_x0000_t75" style="position:absolute;margin-left:0;margin-top:0;width:945pt;height:567pt;z-index:-251656192;mso-wrap-edited:f;mso-position-horizontal:center;mso-position-horizontal-relative:margin;mso-position-vertical:center;mso-position-vertical-relative:margin" o:allowincell="f">
          <v:imagedata r:id="rId1" o:title="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19490" o:spid="_x0000_i1025" style="width:10.65pt;height:10.65pt" coordsize="" o:spt="100" o:bullet="t" adj="0,,0" path="" stroked="f">
        <v:stroke joinstyle="miter"/>
        <v:imagedata r:id="rId1" o:title="image5"/>
        <v:formulas/>
        <v:path o:connecttype="segments"/>
      </v:shape>
    </w:pict>
  </w:numPicBullet>
  <w:abstractNum w:abstractNumId="0" w15:restartNumberingAfterBreak="0">
    <w:nsid w:val="03226E61"/>
    <w:multiLevelType w:val="hybridMultilevel"/>
    <w:tmpl w:val="AB149FC6"/>
    <w:lvl w:ilvl="0" w:tplc="0C0A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9449DF"/>
    <w:multiLevelType w:val="multilevel"/>
    <w:tmpl w:val="6B46E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315AB"/>
    <w:multiLevelType w:val="multilevel"/>
    <w:tmpl w:val="D8B6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7373A"/>
    <w:multiLevelType w:val="multilevel"/>
    <w:tmpl w:val="E1C4B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D4D5E"/>
    <w:multiLevelType w:val="hybridMultilevel"/>
    <w:tmpl w:val="C2FA7380"/>
    <w:lvl w:ilvl="0" w:tplc="7A6CE7F0">
      <w:start w:val="1"/>
      <w:numFmt w:val="decimal"/>
      <w:lvlText w:val="%1.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528AB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7E76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4C4C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8ED6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30B7B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3CF1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9C805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7C48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DD6466"/>
    <w:multiLevelType w:val="hybridMultilevel"/>
    <w:tmpl w:val="028AB9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D2F67"/>
    <w:multiLevelType w:val="hybridMultilevel"/>
    <w:tmpl w:val="5F444AD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F56DD"/>
    <w:multiLevelType w:val="hybridMultilevel"/>
    <w:tmpl w:val="F4F881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61EB9"/>
    <w:multiLevelType w:val="hybridMultilevel"/>
    <w:tmpl w:val="7EA050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408E"/>
    <w:multiLevelType w:val="multilevel"/>
    <w:tmpl w:val="9EF6C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CD0A9A"/>
    <w:multiLevelType w:val="hybridMultilevel"/>
    <w:tmpl w:val="649C32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3A57B8"/>
    <w:multiLevelType w:val="hybridMultilevel"/>
    <w:tmpl w:val="40F6AC8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4F36E0"/>
    <w:multiLevelType w:val="multilevel"/>
    <w:tmpl w:val="E8CC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351DAE"/>
    <w:multiLevelType w:val="hybridMultilevel"/>
    <w:tmpl w:val="2F1A488C"/>
    <w:lvl w:ilvl="0" w:tplc="2C4CDF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807A92"/>
    <w:multiLevelType w:val="multilevel"/>
    <w:tmpl w:val="EA0EA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7F4A3F"/>
    <w:multiLevelType w:val="multilevel"/>
    <w:tmpl w:val="3772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F74BFE"/>
    <w:multiLevelType w:val="hybridMultilevel"/>
    <w:tmpl w:val="CB647460"/>
    <w:lvl w:ilvl="0" w:tplc="D14A9E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0650CB"/>
    <w:multiLevelType w:val="hybridMultilevel"/>
    <w:tmpl w:val="B792025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8966F4"/>
    <w:multiLevelType w:val="hybridMultilevel"/>
    <w:tmpl w:val="24F0751C"/>
    <w:lvl w:ilvl="0" w:tplc="0C0A0001">
      <w:start w:val="1"/>
      <w:numFmt w:val="bullet"/>
      <w:lvlText w:val="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5FB3734"/>
    <w:multiLevelType w:val="hybridMultilevel"/>
    <w:tmpl w:val="FFB0CDB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C86E56"/>
    <w:multiLevelType w:val="hybridMultilevel"/>
    <w:tmpl w:val="FECC6DBA"/>
    <w:lvl w:ilvl="0" w:tplc="C5ACD7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FF1C28"/>
    <w:multiLevelType w:val="hybridMultilevel"/>
    <w:tmpl w:val="4D5C12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AF288B"/>
    <w:multiLevelType w:val="multilevel"/>
    <w:tmpl w:val="481A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F73835"/>
    <w:multiLevelType w:val="multilevel"/>
    <w:tmpl w:val="1892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7A3B6D"/>
    <w:multiLevelType w:val="hybridMultilevel"/>
    <w:tmpl w:val="E7B6DB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B77254"/>
    <w:multiLevelType w:val="hybridMultilevel"/>
    <w:tmpl w:val="83468D94"/>
    <w:lvl w:ilvl="0" w:tplc="986AB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DE66D86"/>
    <w:multiLevelType w:val="multilevel"/>
    <w:tmpl w:val="EB90B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FF2442"/>
    <w:multiLevelType w:val="multilevel"/>
    <w:tmpl w:val="7360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4921DA"/>
    <w:multiLevelType w:val="hybridMultilevel"/>
    <w:tmpl w:val="C3B48C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4D0345"/>
    <w:multiLevelType w:val="hybridMultilevel"/>
    <w:tmpl w:val="B38447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B62B88"/>
    <w:multiLevelType w:val="hybridMultilevel"/>
    <w:tmpl w:val="EF6234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69338C"/>
    <w:multiLevelType w:val="hybridMultilevel"/>
    <w:tmpl w:val="C70E08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B151E4"/>
    <w:multiLevelType w:val="multilevel"/>
    <w:tmpl w:val="D5A6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084363"/>
    <w:multiLevelType w:val="multilevel"/>
    <w:tmpl w:val="C6EE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99123E"/>
    <w:multiLevelType w:val="multilevel"/>
    <w:tmpl w:val="FD7A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E15513"/>
    <w:multiLevelType w:val="hybridMultilevel"/>
    <w:tmpl w:val="E50EEF7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3C5A9F"/>
    <w:multiLevelType w:val="multilevel"/>
    <w:tmpl w:val="A71E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FE3A14"/>
    <w:multiLevelType w:val="hybridMultilevel"/>
    <w:tmpl w:val="5598F9E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03582E"/>
    <w:multiLevelType w:val="multilevel"/>
    <w:tmpl w:val="6AD4E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6D57E3"/>
    <w:multiLevelType w:val="hybridMultilevel"/>
    <w:tmpl w:val="CBFACE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7858AF"/>
    <w:multiLevelType w:val="multilevel"/>
    <w:tmpl w:val="04CE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1D1F41"/>
    <w:multiLevelType w:val="hybridMultilevel"/>
    <w:tmpl w:val="D1008D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153E29"/>
    <w:multiLevelType w:val="multilevel"/>
    <w:tmpl w:val="FC96C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15050"/>
    <w:multiLevelType w:val="multilevel"/>
    <w:tmpl w:val="4904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0277F8"/>
    <w:multiLevelType w:val="multilevel"/>
    <w:tmpl w:val="5EEAD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4A06288"/>
    <w:multiLevelType w:val="hybridMultilevel"/>
    <w:tmpl w:val="8F542256"/>
    <w:lvl w:ilvl="0" w:tplc="9BEE87A0">
      <w:start w:val="1"/>
      <w:numFmt w:val="bullet"/>
      <w:lvlText w:val="•"/>
      <w:lvlPicBulletId w:val="0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BACD30">
      <w:start w:val="1"/>
      <w:numFmt w:val="bullet"/>
      <w:lvlText w:val="o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82B2BE">
      <w:start w:val="1"/>
      <w:numFmt w:val="bullet"/>
      <w:lvlText w:val="▪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A0E946">
      <w:start w:val="1"/>
      <w:numFmt w:val="bullet"/>
      <w:lvlText w:val="•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E0DA0E">
      <w:start w:val="1"/>
      <w:numFmt w:val="bullet"/>
      <w:lvlText w:val="o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7642E8">
      <w:start w:val="1"/>
      <w:numFmt w:val="bullet"/>
      <w:lvlText w:val="▪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38F154">
      <w:start w:val="1"/>
      <w:numFmt w:val="bullet"/>
      <w:lvlText w:val="•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76428E">
      <w:start w:val="1"/>
      <w:numFmt w:val="bullet"/>
      <w:lvlText w:val="o"/>
      <w:lvlJc w:val="left"/>
      <w:pPr>
        <w:ind w:left="6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C8A3EC">
      <w:start w:val="1"/>
      <w:numFmt w:val="bullet"/>
      <w:lvlText w:val="▪"/>
      <w:lvlJc w:val="left"/>
      <w:pPr>
        <w:ind w:left="7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59A67D5"/>
    <w:multiLevelType w:val="hybridMultilevel"/>
    <w:tmpl w:val="16342768"/>
    <w:lvl w:ilvl="0" w:tplc="264EF8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7165BFA"/>
    <w:multiLevelType w:val="hybridMultilevel"/>
    <w:tmpl w:val="C25E080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1788553">
    <w:abstractNumId w:val="19"/>
  </w:num>
  <w:num w:numId="2" w16cid:durableId="531193943">
    <w:abstractNumId w:val="6"/>
  </w:num>
  <w:num w:numId="3" w16cid:durableId="274755569">
    <w:abstractNumId w:val="24"/>
  </w:num>
  <w:num w:numId="4" w16cid:durableId="104081755">
    <w:abstractNumId w:val="47"/>
  </w:num>
  <w:num w:numId="5" w16cid:durableId="639727252">
    <w:abstractNumId w:val="16"/>
  </w:num>
  <w:num w:numId="6" w16cid:durableId="1445808483">
    <w:abstractNumId w:val="25"/>
  </w:num>
  <w:num w:numId="7" w16cid:durableId="664361660">
    <w:abstractNumId w:val="28"/>
  </w:num>
  <w:num w:numId="8" w16cid:durableId="1716736862">
    <w:abstractNumId w:val="7"/>
  </w:num>
  <w:num w:numId="9" w16cid:durableId="371736859">
    <w:abstractNumId w:val="4"/>
  </w:num>
  <w:num w:numId="10" w16cid:durableId="2124960610">
    <w:abstractNumId w:val="11"/>
  </w:num>
  <w:num w:numId="11" w16cid:durableId="212161835">
    <w:abstractNumId w:val="35"/>
  </w:num>
  <w:num w:numId="12" w16cid:durableId="1407531841">
    <w:abstractNumId w:val="37"/>
  </w:num>
  <w:num w:numId="13" w16cid:durableId="1776291666">
    <w:abstractNumId w:val="41"/>
  </w:num>
  <w:num w:numId="14" w16cid:durableId="1299408826">
    <w:abstractNumId w:val="13"/>
  </w:num>
  <w:num w:numId="15" w16cid:durableId="234979160">
    <w:abstractNumId w:val="8"/>
  </w:num>
  <w:num w:numId="16" w16cid:durableId="586302646">
    <w:abstractNumId w:val="5"/>
  </w:num>
  <w:num w:numId="17" w16cid:durableId="2117020874">
    <w:abstractNumId w:val="39"/>
  </w:num>
  <w:num w:numId="18" w16cid:durableId="2023512982">
    <w:abstractNumId w:val="21"/>
  </w:num>
  <w:num w:numId="19" w16cid:durableId="1462260763">
    <w:abstractNumId w:val="31"/>
  </w:num>
  <w:num w:numId="20" w16cid:durableId="240916603">
    <w:abstractNumId w:val="30"/>
  </w:num>
  <w:num w:numId="21" w16cid:durableId="662007382">
    <w:abstractNumId w:val="29"/>
  </w:num>
  <w:num w:numId="22" w16cid:durableId="1309094568">
    <w:abstractNumId w:val="17"/>
  </w:num>
  <w:num w:numId="23" w16cid:durableId="109667606">
    <w:abstractNumId w:val="10"/>
  </w:num>
  <w:num w:numId="24" w16cid:durableId="419716272">
    <w:abstractNumId w:val="0"/>
  </w:num>
  <w:num w:numId="25" w16cid:durableId="1373576407">
    <w:abstractNumId w:val="46"/>
  </w:num>
  <w:num w:numId="26" w16cid:durableId="1547524995">
    <w:abstractNumId w:val="14"/>
  </w:num>
  <w:num w:numId="27" w16cid:durableId="1999113209">
    <w:abstractNumId w:val="2"/>
  </w:num>
  <w:num w:numId="28" w16cid:durableId="86659482">
    <w:abstractNumId w:val="3"/>
  </w:num>
  <w:num w:numId="29" w16cid:durableId="1714429070">
    <w:abstractNumId w:val="33"/>
  </w:num>
  <w:num w:numId="30" w16cid:durableId="878053548">
    <w:abstractNumId w:val="22"/>
  </w:num>
  <w:num w:numId="31" w16cid:durableId="918250696">
    <w:abstractNumId w:val="43"/>
  </w:num>
  <w:num w:numId="32" w16cid:durableId="1579829135">
    <w:abstractNumId w:val="1"/>
  </w:num>
  <w:num w:numId="33" w16cid:durableId="1078551657">
    <w:abstractNumId w:val="40"/>
  </w:num>
  <w:num w:numId="34" w16cid:durableId="374038947">
    <w:abstractNumId w:val="20"/>
  </w:num>
  <w:num w:numId="35" w16cid:durableId="1342391771">
    <w:abstractNumId w:val="15"/>
  </w:num>
  <w:num w:numId="36" w16cid:durableId="576332347">
    <w:abstractNumId w:val="12"/>
  </w:num>
  <w:num w:numId="37" w16cid:durableId="1862359555">
    <w:abstractNumId w:val="44"/>
  </w:num>
  <w:num w:numId="38" w16cid:durableId="26881571">
    <w:abstractNumId w:val="38"/>
  </w:num>
  <w:num w:numId="39" w16cid:durableId="1198933247">
    <w:abstractNumId w:val="27"/>
  </w:num>
  <w:num w:numId="40" w16cid:durableId="1005787009">
    <w:abstractNumId w:val="23"/>
  </w:num>
  <w:num w:numId="41" w16cid:durableId="1512179291">
    <w:abstractNumId w:val="34"/>
  </w:num>
  <w:num w:numId="42" w16cid:durableId="1884978738">
    <w:abstractNumId w:val="42"/>
  </w:num>
  <w:num w:numId="43" w16cid:durableId="2093433509">
    <w:abstractNumId w:val="9"/>
  </w:num>
  <w:num w:numId="44" w16cid:durableId="1581986234">
    <w:abstractNumId w:val="45"/>
  </w:num>
  <w:num w:numId="45" w16cid:durableId="1505321256">
    <w:abstractNumId w:val="18"/>
  </w:num>
  <w:num w:numId="46" w16cid:durableId="1392729105">
    <w:abstractNumId w:val="32"/>
  </w:num>
  <w:num w:numId="47" w16cid:durableId="888764154">
    <w:abstractNumId w:val="36"/>
  </w:num>
  <w:num w:numId="48" w16cid:durableId="1232735197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81"/>
    <w:rsid w:val="000077E3"/>
    <w:rsid w:val="00010060"/>
    <w:rsid w:val="0001163D"/>
    <w:rsid w:val="00014BB1"/>
    <w:rsid w:val="00014EBD"/>
    <w:rsid w:val="0002040D"/>
    <w:rsid w:val="00024175"/>
    <w:rsid w:val="00027208"/>
    <w:rsid w:val="00027EC2"/>
    <w:rsid w:val="0003283C"/>
    <w:rsid w:val="00032E75"/>
    <w:rsid w:val="0003493A"/>
    <w:rsid w:val="000378E9"/>
    <w:rsid w:val="00040942"/>
    <w:rsid w:val="00041881"/>
    <w:rsid w:val="00042591"/>
    <w:rsid w:val="00044B72"/>
    <w:rsid w:val="00046B82"/>
    <w:rsid w:val="000510F1"/>
    <w:rsid w:val="00052B16"/>
    <w:rsid w:val="000569C0"/>
    <w:rsid w:val="00056AD5"/>
    <w:rsid w:val="000572DA"/>
    <w:rsid w:val="00060C91"/>
    <w:rsid w:val="00061A8D"/>
    <w:rsid w:val="00061F1E"/>
    <w:rsid w:val="00062FB7"/>
    <w:rsid w:val="0006463E"/>
    <w:rsid w:val="00065387"/>
    <w:rsid w:val="00066B37"/>
    <w:rsid w:val="00067B27"/>
    <w:rsid w:val="00073807"/>
    <w:rsid w:val="0007394B"/>
    <w:rsid w:val="00075D04"/>
    <w:rsid w:val="0007694D"/>
    <w:rsid w:val="0007771D"/>
    <w:rsid w:val="00082761"/>
    <w:rsid w:val="0008786A"/>
    <w:rsid w:val="00087A67"/>
    <w:rsid w:val="00092464"/>
    <w:rsid w:val="000926C0"/>
    <w:rsid w:val="00094486"/>
    <w:rsid w:val="000A2C30"/>
    <w:rsid w:val="000A550E"/>
    <w:rsid w:val="000A5D3F"/>
    <w:rsid w:val="000B0965"/>
    <w:rsid w:val="000B10E3"/>
    <w:rsid w:val="000B1BEB"/>
    <w:rsid w:val="000B3322"/>
    <w:rsid w:val="000B3452"/>
    <w:rsid w:val="000B370C"/>
    <w:rsid w:val="000B7D06"/>
    <w:rsid w:val="000C192E"/>
    <w:rsid w:val="000C2355"/>
    <w:rsid w:val="000C4309"/>
    <w:rsid w:val="000C44CA"/>
    <w:rsid w:val="000C5D0D"/>
    <w:rsid w:val="000C5EE3"/>
    <w:rsid w:val="000C7174"/>
    <w:rsid w:val="000C77D5"/>
    <w:rsid w:val="000D0FA4"/>
    <w:rsid w:val="000D42F8"/>
    <w:rsid w:val="000D6902"/>
    <w:rsid w:val="000E4B92"/>
    <w:rsid w:val="000F08D7"/>
    <w:rsid w:val="000F501F"/>
    <w:rsid w:val="000F5043"/>
    <w:rsid w:val="000F51D0"/>
    <w:rsid w:val="00100118"/>
    <w:rsid w:val="00102941"/>
    <w:rsid w:val="0010615B"/>
    <w:rsid w:val="00114734"/>
    <w:rsid w:val="00115348"/>
    <w:rsid w:val="00120A52"/>
    <w:rsid w:val="00120D28"/>
    <w:rsid w:val="00130E5B"/>
    <w:rsid w:val="00131DB4"/>
    <w:rsid w:val="001343F0"/>
    <w:rsid w:val="00146E75"/>
    <w:rsid w:val="00156816"/>
    <w:rsid w:val="00170D3D"/>
    <w:rsid w:val="00174DC7"/>
    <w:rsid w:val="001751C7"/>
    <w:rsid w:val="00176550"/>
    <w:rsid w:val="0017772D"/>
    <w:rsid w:val="00181402"/>
    <w:rsid w:val="00185F67"/>
    <w:rsid w:val="0019223F"/>
    <w:rsid w:val="00194646"/>
    <w:rsid w:val="00195FFE"/>
    <w:rsid w:val="00196389"/>
    <w:rsid w:val="00197388"/>
    <w:rsid w:val="00197B75"/>
    <w:rsid w:val="001A036E"/>
    <w:rsid w:val="001A5982"/>
    <w:rsid w:val="001C22CD"/>
    <w:rsid w:val="001C30CA"/>
    <w:rsid w:val="001D0574"/>
    <w:rsid w:val="001D13C3"/>
    <w:rsid w:val="001D5E7F"/>
    <w:rsid w:val="001E1AD7"/>
    <w:rsid w:val="001E24D3"/>
    <w:rsid w:val="001E469B"/>
    <w:rsid w:val="001E6637"/>
    <w:rsid w:val="00201952"/>
    <w:rsid w:val="00201E98"/>
    <w:rsid w:val="00202D5E"/>
    <w:rsid w:val="00206B91"/>
    <w:rsid w:val="00207847"/>
    <w:rsid w:val="00214C3B"/>
    <w:rsid w:val="00216562"/>
    <w:rsid w:val="00217353"/>
    <w:rsid w:val="00225988"/>
    <w:rsid w:val="00227BB9"/>
    <w:rsid w:val="00230034"/>
    <w:rsid w:val="0023259B"/>
    <w:rsid w:val="002332B9"/>
    <w:rsid w:val="00233860"/>
    <w:rsid w:val="00240F91"/>
    <w:rsid w:val="00241CD7"/>
    <w:rsid w:val="00242E05"/>
    <w:rsid w:val="00244543"/>
    <w:rsid w:val="0024551D"/>
    <w:rsid w:val="00245B3E"/>
    <w:rsid w:val="00253E80"/>
    <w:rsid w:val="002556D6"/>
    <w:rsid w:val="00257E92"/>
    <w:rsid w:val="0026009D"/>
    <w:rsid w:val="002600C5"/>
    <w:rsid w:val="002701D8"/>
    <w:rsid w:val="00270F08"/>
    <w:rsid w:val="0027117A"/>
    <w:rsid w:val="002714CF"/>
    <w:rsid w:val="002744A4"/>
    <w:rsid w:val="00282F8C"/>
    <w:rsid w:val="00285959"/>
    <w:rsid w:val="00286166"/>
    <w:rsid w:val="002949A4"/>
    <w:rsid w:val="0029793F"/>
    <w:rsid w:val="002A32E7"/>
    <w:rsid w:val="002A629D"/>
    <w:rsid w:val="002A6ACF"/>
    <w:rsid w:val="002A748F"/>
    <w:rsid w:val="002B17BC"/>
    <w:rsid w:val="002C31EA"/>
    <w:rsid w:val="002C32DD"/>
    <w:rsid w:val="002D3DF8"/>
    <w:rsid w:val="002D727F"/>
    <w:rsid w:val="002E1832"/>
    <w:rsid w:val="002E1EA0"/>
    <w:rsid w:val="002E23FC"/>
    <w:rsid w:val="002E2F17"/>
    <w:rsid w:val="002E57B0"/>
    <w:rsid w:val="002E7031"/>
    <w:rsid w:val="002F0884"/>
    <w:rsid w:val="002F0AF8"/>
    <w:rsid w:val="002F61C1"/>
    <w:rsid w:val="0030394B"/>
    <w:rsid w:val="00304A8E"/>
    <w:rsid w:val="00305855"/>
    <w:rsid w:val="00322C72"/>
    <w:rsid w:val="00325683"/>
    <w:rsid w:val="0032588D"/>
    <w:rsid w:val="00325920"/>
    <w:rsid w:val="00326968"/>
    <w:rsid w:val="00327BBA"/>
    <w:rsid w:val="00336E20"/>
    <w:rsid w:val="00344520"/>
    <w:rsid w:val="003464FA"/>
    <w:rsid w:val="00346B10"/>
    <w:rsid w:val="00352F80"/>
    <w:rsid w:val="00353942"/>
    <w:rsid w:val="003547CF"/>
    <w:rsid w:val="0036390E"/>
    <w:rsid w:val="003647A4"/>
    <w:rsid w:val="00364F2A"/>
    <w:rsid w:val="00370F6A"/>
    <w:rsid w:val="0037578D"/>
    <w:rsid w:val="00381464"/>
    <w:rsid w:val="0038187E"/>
    <w:rsid w:val="00390FBD"/>
    <w:rsid w:val="003B3077"/>
    <w:rsid w:val="003B44DC"/>
    <w:rsid w:val="003C599B"/>
    <w:rsid w:val="003C614D"/>
    <w:rsid w:val="003C6B56"/>
    <w:rsid w:val="003C70F7"/>
    <w:rsid w:val="003C761E"/>
    <w:rsid w:val="003D21C6"/>
    <w:rsid w:val="003D2811"/>
    <w:rsid w:val="003D2DCC"/>
    <w:rsid w:val="003D2EA3"/>
    <w:rsid w:val="003D434F"/>
    <w:rsid w:val="003D484F"/>
    <w:rsid w:val="003D5705"/>
    <w:rsid w:val="003D71F0"/>
    <w:rsid w:val="003E27AE"/>
    <w:rsid w:val="003E544B"/>
    <w:rsid w:val="003F34AB"/>
    <w:rsid w:val="003F591D"/>
    <w:rsid w:val="00404C5E"/>
    <w:rsid w:val="004061B8"/>
    <w:rsid w:val="004068B5"/>
    <w:rsid w:val="0040770C"/>
    <w:rsid w:val="00407BD7"/>
    <w:rsid w:val="00415490"/>
    <w:rsid w:val="00421137"/>
    <w:rsid w:val="0042170F"/>
    <w:rsid w:val="0042225D"/>
    <w:rsid w:val="00425EF3"/>
    <w:rsid w:val="004304AF"/>
    <w:rsid w:val="004323C5"/>
    <w:rsid w:val="00433A2A"/>
    <w:rsid w:val="00434588"/>
    <w:rsid w:val="00435B22"/>
    <w:rsid w:val="00437EBF"/>
    <w:rsid w:val="004443CB"/>
    <w:rsid w:val="0045100F"/>
    <w:rsid w:val="00456C91"/>
    <w:rsid w:val="00460801"/>
    <w:rsid w:val="004616B6"/>
    <w:rsid w:val="004628F4"/>
    <w:rsid w:val="0046491C"/>
    <w:rsid w:val="00466324"/>
    <w:rsid w:val="004671F0"/>
    <w:rsid w:val="00467A8D"/>
    <w:rsid w:val="004726B3"/>
    <w:rsid w:val="00477208"/>
    <w:rsid w:val="00482380"/>
    <w:rsid w:val="00484F8F"/>
    <w:rsid w:val="00486B6E"/>
    <w:rsid w:val="00494230"/>
    <w:rsid w:val="00497E9E"/>
    <w:rsid w:val="004A405F"/>
    <w:rsid w:val="004A456A"/>
    <w:rsid w:val="004B10CB"/>
    <w:rsid w:val="004D51FE"/>
    <w:rsid w:val="004E3E1C"/>
    <w:rsid w:val="004F3396"/>
    <w:rsid w:val="004F3F8A"/>
    <w:rsid w:val="00500FE1"/>
    <w:rsid w:val="00501E28"/>
    <w:rsid w:val="005052DB"/>
    <w:rsid w:val="00514AC3"/>
    <w:rsid w:val="005235A0"/>
    <w:rsid w:val="00541397"/>
    <w:rsid w:val="00544142"/>
    <w:rsid w:val="005454BD"/>
    <w:rsid w:val="00547281"/>
    <w:rsid w:val="00551F15"/>
    <w:rsid w:val="005613E7"/>
    <w:rsid w:val="00561AA4"/>
    <w:rsid w:val="00564E69"/>
    <w:rsid w:val="0057572E"/>
    <w:rsid w:val="005805C5"/>
    <w:rsid w:val="0058188A"/>
    <w:rsid w:val="005852E6"/>
    <w:rsid w:val="00592AE6"/>
    <w:rsid w:val="005948DD"/>
    <w:rsid w:val="00595762"/>
    <w:rsid w:val="005A11B6"/>
    <w:rsid w:val="005B0442"/>
    <w:rsid w:val="005B1CCC"/>
    <w:rsid w:val="005C0612"/>
    <w:rsid w:val="005C3F5D"/>
    <w:rsid w:val="005C729A"/>
    <w:rsid w:val="005C7904"/>
    <w:rsid w:val="005D02BF"/>
    <w:rsid w:val="005D0461"/>
    <w:rsid w:val="005D0E30"/>
    <w:rsid w:val="005D4328"/>
    <w:rsid w:val="005D5FB9"/>
    <w:rsid w:val="005E3AAD"/>
    <w:rsid w:val="005E4DA1"/>
    <w:rsid w:val="005F1681"/>
    <w:rsid w:val="005F2064"/>
    <w:rsid w:val="005F228A"/>
    <w:rsid w:val="005F3536"/>
    <w:rsid w:val="005F3789"/>
    <w:rsid w:val="005F3E67"/>
    <w:rsid w:val="005F4250"/>
    <w:rsid w:val="006007B5"/>
    <w:rsid w:val="00605250"/>
    <w:rsid w:val="00606A28"/>
    <w:rsid w:val="006134F3"/>
    <w:rsid w:val="006138CF"/>
    <w:rsid w:val="00613A3C"/>
    <w:rsid w:val="00620829"/>
    <w:rsid w:val="00620D81"/>
    <w:rsid w:val="00630F15"/>
    <w:rsid w:val="00634FD5"/>
    <w:rsid w:val="0063627F"/>
    <w:rsid w:val="00636436"/>
    <w:rsid w:val="00636DFE"/>
    <w:rsid w:val="006418AD"/>
    <w:rsid w:val="006479DF"/>
    <w:rsid w:val="006525DB"/>
    <w:rsid w:val="00652C53"/>
    <w:rsid w:val="0065499C"/>
    <w:rsid w:val="00656055"/>
    <w:rsid w:val="006561FF"/>
    <w:rsid w:val="00656BF1"/>
    <w:rsid w:val="00664227"/>
    <w:rsid w:val="006672D7"/>
    <w:rsid w:val="00675D39"/>
    <w:rsid w:val="0067781C"/>
    <w:rsid w:val="00690ADA"/>
    <w:rsid w:val="006923DD"/>
    <w:rsid w:val="0069355C"/>
    <w:rsid w:val="00694269"/>
    <w:rsid w:val="0069616B"/>
    <w:rsid w:val="006A0118"/>
    <w:rsid w:val="006A2985"/>
    <w:rsid w:val="006A32F5"/>
    <w:rsid w:val="006A6DDF"/>
    <w:rsid w:val="006B1B8B"/>
    <w:rsid w:val="006D59FA"/>
    <w:rsid w:val="006E028D"/>
    <w:rsid w:val="006E0C15"/>
    <w:rsid w:val="006E4156"/>
    <w:rsid w:val="006F3ADD"/>
    <w:rsid w:val="006F3BE0"/>
    <w:rsid w:val="006F4D28"/>
    <w:rsid w:val="006F6037"/>
    <w:rsid w:val="0070638B"/>
    <w:rsid w:val="00710393"/>
    <w:rsid w:val="00711301"/>
    <w:rsid w:val="00716C25"/>
    <w:rsid w:val="007238D8"/>
    <w:rsid w:val="00723F8C"/>
    <w:rsid w:val="0072557A"/>
    <w:rsid w:val="007338C6"/>
    <w:rsid w:val="007362FF"/>
    <w:rsid w:val="007413F0"/>
    <w:rsid w:val="00744851"/>
    <w:rsid w:val="007448E9"/>
    <w:rsid w:val="0074674D"/>
    <w:rsid w:val="00752DF9"/>
    <w:rsid w:val="00755CA1"/>
    <w:rsid w:val="00757270"/>
    <w:rsid w:val="007627F0"/>
    <w:rsid w:val="00764D9C"/>
    <w:rsid w:val="00764FF2"/>
    <w:rsid w:val="00765C11"/>
    <w:rsid w:val="007668A5"/>
    <w:rsid w:val="00773B2F"/>
    <w:rsid w:val="00776EDA"/>
    <w:rsid w:val="007776C3"/>
    <w:rsid w:val="00782EFE"/>
    <w:rsid w:val="00784F98"/>
    <w:rsid w:val="00792A01"/>
    <w:rsid w:val="0079441A"/>
    <w:rsid w:val="007976AD"/>
    <w:rsid w:val="007A2F61"/>
    <w:rsid w:val="007A31E1"/>
    <w:rsid w:val="007A45EB"/>
    <w:rsid w:val="007A78D9"/>
    <w:rsid w:val="007B0E77"/>
    <w:rsid w:val="007B2C86"/>
    <w:rsid w:val="007B2E07"/>
    <w:rsid w:val="007B517A"/>
    <w:rsid w:val="007B7DAE"/>
    <w:rsid w:val="007C0375"/>
    <w:rsid w:val="007C4106"/>
    <w:rsid w:val="007C5937"/>
    <w:rsid w:val="007E1424"/>
    <w:rsid w:val="007E31F3"/>
    <w:rsid w:val="007E4222"/>
    <w:rsid w:val="007E4E0F"/>
    <w:rsid w:val="007E5BF6"/>
    <w:rsid w:val="007F5288"/>
    <w:rsid w:val="007F52F9"/>
    <w:rsid w:val="0080086F"/>
    <w:rsid w:val="008008B7"/>
    <w:rsid w:val="0080240B"/>
    <w:rsid w:val="00812C18"/>
    <w:rsid w:val="00815AD8"/>
    <w:rsid w:val="00816B7B"/>
    <w:rsid w:val="0081742A"/>
    <w:rsid w:val="00823E35"/>
    <w:rsid w:val="00826020"/>
    <w:rsid w:val="008270F5"/>
    <w:rsid w:val="00827E38"/>
    <w:rsid w:val="0084274E"/>
    <w:rsid w:val="008457CC"/>
    <w:rsid w:val="00845A55"/>
    <w:rsid w:val="008478C5"/>
    <w:rsid w:val="008478F3"/>
    <w:rsid w:val="00854AA9"/>
    <w:rsid w:val="00863CE0"/>
    <w:rsid w:val="00866928"/>
    <w:rsid w:val="00872EB9"/>
    <w:rsid w:val="0087305F"/>
    <w:rsid w:val="00876255"/>
    <w:rsid w:val="008768F5"/>
    <w:rsid w:val="00877E42"/>
    <w:rsid w:val="00881489"/>
    <w:rsid w:val="00883353"/>
    <w:rsid w:val="008945DA"/>
    <w:rsid w:val="008950E8"/>
    <w:rsid w:val="00896CAE"/>
    <w:rsid w:val="008975A9"/>
    <w:rsid w:val="008A1710"/>
    <w:rsid w:val="008A27AC"/>
    <w:rsid w:val="008A5B88"/>
    <w:rsid w:val="008B180E"/>
    <w:rsid w:val="008B1942"/>
    <w:rsid w:val="008B1F4A"/>
    <w:rsid w:val="008B37C0"/>
    <w:rsid w:val="008B4474"/>
    <w:rsid w:val="008C3E36"/>
    <w:rsid w:val="008C4A67"/>
    <w:rsid w:val="008E1F08"/>
    <w:rsid w:val="008E5930"/>
    <w:rsid w:val="008E7852"/>
    <w:rsid w:val="008E7ED3"/>
    <w:rsid w:val="008F034F"/>
    <w:rsid w:val="008F0750"/>
    <w:rsid w:val="008F0863"/>
    <w:rsid w:val="008F1B9C"/>
    <w:rsid w:val="008F1BF1"/>
    <w:rsid w:val="008F221C"/>
    <w:rsid w:val="008F2E1F"/>
    <w:rsid w:val="008F67D6"/>
    <w:rsid w:val="008F6F41"/>
    <w:rsid w:val="009005CD"/>
    <w:rsid w:val="00902A9D"/>
    <w:rsid w:val="0091109A"/>
    <w:rsid w:val="00911F8E"/>
    <w:rsid w:val="00924350"/>
    <w:rsid w:val="00927D02"/>
    <w:rsid w:val="009314D9"/>
    <w:rsid w:val="009317A5"/>
    <w:rsid w:val="00934292"/>
    <w:rsid w:val="0094035A"/>
    <w:rsid w:val="00950C25"/>
    <w:rsid w:val="00951845"/>
    <w:rsid w:val="00954760"/>
    <w:rsid w:val="00956DC9"/>
    <w:rsid w:val="00960D0F"/>
    <w:rsid w:val="00962F74"/>
    <w:rsid w:val="00962FF5"/>
    <w:rsid w:val="009635AE"/>
    <w:rsid w:val="0096367E"/>
    <w:rsid w:val="009641E9"/>
    <w:rsid w:val="0097356E"/>
    <w:rsid w:val="00973CD5"/>
    <w:rsid w:val="00977114"/>
    <w:rsid w:val="00977D64"/>
    <w:rsid w:val="0098441C"/>
    <w:rsid w:val="00984DCB"/>
    <w:rsid w:val="009921E9"/>
    <w:rsid w:val="0099230A"/>
    <w:rsid w:val="0099359E"/>
    <w:rsid w:val="00995269"/>
    <w:rsid w:val="009960B7"/>
    <w:rsid w:val="009A6879"/>
    <w:rsid w:val="009B087D"/>
    <w:rsid w:val="009B3268"/>
    <w:rsid w:val="009C0408"/>
    <w:rsid w:val="009C6A43"/>
    <w:rsid w:val="009D0C12"/>
    <w:rsid w:val="009D5F79"/>
    <w:rsid w:val="009D5FEC"/>
    <w:rsid w:val="009D6C6E"/>
    <w:rsid w:val="009E3E89"/>
    <w:rsid w:val="009E64A3"/>
    <w:rsid w:val="009F0B9B"/>
    <w:rsid w:val="00A06B94"/>
    <w:rsid w:val="00A143BC"/>
    <w:rsid w:val="00A14700"/>
    <w:rsid w:val="00A14F8A"/>
    <w:rsid w:val="00A15C33"/>
    <w:rsid w:val="00A2054F"/>
    <w:rsid w:val="00A21FF5"/>
    <w:rsid w:val="00A23B2D"/>
    <w:rsid w:val="00A2641B"/>
    <w:rsid w:val="00A266F2"/>
    <w:rsid w:val="00A26BD8"/>
    <w:rsid w:val="00A27E8D"/>
    <w:rsid w:val="00A30E40"/>
    <w:rsid w:val="00A3149C"/>
    <w:rsid w:val="00A34B53"/>
    <w:rsid w:val="00A34B79"/>
    <w:rsid w:val="00A44669"/>
    <w:rsid w:val="00A51896"/>
    <w:rsid w:val="00A55708"/>
    <w:rsid w:val="00A57EB2"/>
    <w:rsid w:val="00A61FA6"/>
    <w:rsid w:val="00A63043"/>
    <w:rsid w:val="00A702F8"/>
    <w:rsid w:val="00A71A30"/>
    <w:rsid w:val="00A73B4C"/>
    <w:rsid w:val="00A81103"/>
    <w:rsid w:val="00A815E0"/>
    <w:rsid w:val="00A81B84"/>
    <w:rsid w:val="00A87EDD"/>
    <w:rsid w:val="00A9210F"/>
    <w:rsid w:val="00A94A23"/>
    <w:rsid w:val="00A95AB3"/>
    <w:rsid w:val="00AA299D"/>
    <w:rsid w:val="00AA7C66"/>
    <w:rsid w:val="00AB28A9"/>
    <w:rsid w:val="00AB2C04"/>
    <w:rsid w:val="00AB57D8"/>
    <w:rsid w:val="00AC08E6"/>
    <w:rsid w:val="00AC0BEB"/>
    <w:rsid w:val="00AC2D80"/>
    <w:rsid w:val="00AC6593"/>
    <w:rsid w:val="00AD2FB3"/>
    <w:rsid w:val="00AD3A07"/>
    <w:rsid w:val="00AE0683"/>
    <w:rsid w:val="00AE31CA"/>
    <w:rsid w:val="00AE4760"/>
    <w:rsid w:val="00AE7B92"/>
    <w:rsid w:val="00AF0551"/>
    <w:rsid w:val="00AF20DD"/>
    <w:rsid w:val="00AF25E2"/>
    <w:rsid w:val="00AF7771"/>
    <w:rsid w:val="00B07BA2"/>
    <w:rsid w:val="00B109E1"/>
    <w:rsid w:val="00B12DEA"/>
    <w:rsid w:val="00B1333D"/>
    <w:rsid w:val="00B137D3"/>
    <w:rsid w:val="00B13910"/>
    <w:rsid w:val="00B14729"/>
    <w:rsid w:val="00B15F28"/>
    <w:rsid w:val="00B16786"/>
    <w:rsid w:val="00B20441"/>
    <w:rsid w:val="00B21335"/>
    <w:rsid w:val="00B2259A"/>
    <w:rsid w:val="00B22D7B"/>
    <w:rsid w:val="00B22E74"/>
    <w:rsid w:val="00B23677"/>
    <w:rsid w:val="00B23C33"/>
    <w:rsid w:val="00B26470"/>
    <w:rsid w:val="00B352B2"/>
    <w:rsid w:val="00B40B5D"/>
    <w:rsid w:val="00B45A32"/>
    <w:rsid w:val="00B465E4"/>
    <w:rsid w:val="00B5129A"/>
    <w:rsid w:val="00B51890"/>
    <w:rsid w:val="00B526CF"/>
    <w:rsid w:val="00B53F68"/>
    <w:rsid w:val="00B56020"/>
    <w:rsid w:val="00B56841"/>
    <w:rsid w:val="00B676E9"/>
    <w:rsid w:val="00B713A7"/>
    <w:rsid w:val="00B73092"/>
    <w:rsid w:val="00B74E68"/>
    <w:rsid w:val="00B7522B"/>
    <w:rsid w:val="00B758C6"/>
    <w:rsid w:val="00B773CA"/>
    <w:rsid w:val="00B80527"/>
    <w:rsid w:val="00B840AA"/>
    <w:rsid w:val="00B84E07"/>
    <w:rsid w:val="00B84EDA"/>
    <w:rsid w:val="00B84F02"/>
    <w:rsid w:val="00B86D4A"/>
    <w:rsid w:val="00B86ED9"/>
    <w:rsid w:val="00B915FB"/>
    <w:rsid w:val="00B9161C"/>
    <w:rsid w:val="00B916B0"/>
    <w:rsid w:val="00B92108"/>
    <w:rsid w:val="00B931F3"/>
    <w:rsid w:val="00B95994"/>
    <w:rsid w:val="00BA07CD"/>
    <w:rsid w:val="00BA384A"/>
    <w:rsid w:val="00BA3D07"/>
    <w:rsid w:val="00BA5930"/>
    <w:rsid w:val="00BB32B3"/>
    <w:rsid w:val="00BB4D4E"/>
    <w:rsid w:val="00BB5605"/>
    <w:rsid w:val="00BB682C"/>
    <w:rsid w:val="00BC13CF"/>
    <w:rsid w:val="00BC2F72"/>
    <w:rsid w:val="00BC491A"/>
    <w:rsid w:val="00BC4D0C"/>
    <w:rsid w:val="00BC79E7"/>
    <w:rsid w:val="00BD2B2B"/>
    <w:rsid w:val="00BD2EAA"/>
    <w:rsid w:val="00BD38EA"/>
    <w:rsid w:val="00BD3A8D"/>
    <w:rsid w:val="00BD4E80"/>
    <w:rsid w:val="00BD4FD2"/>
    <w:rsid w:val="00BE4362"/>
    <w:rsid w:val="00BF58BF"/>
    <w:rsid w:val="00C025ED"/>
    <w:rsid w:val="00C04FBD"/>
    <w:rsid w:val="00C0756B"/>
    <w:rsid w:val="00C12BEF"/>
    <w:rsid w:val="00C30036"/>
    <w:rsid w:val="00C32317"/>
    <w:rsid w:val="00C4176E"/>
    <w:rsid w:val="00C440A7"/>
    <w:rsid w:val="00C5170F"/>
    <w:rsid w:val="00C527ED"/>
    <w:rsid w:val="00C555DB"/>
    <w:rsid w:val="00C5613E"/>
    <w:rsid w:val="00C6674D"/>
    <w:rsid w:val="00C669F4"/>
    <w:rsid w:val="00C83CB3"/>
    <w:rsid w:val="00C86871"/>
    <w:rsid w:val="00C92161"/>
    <w:rsid w:val="00C94CF0"/>
    <w:rsid w:val="00CA3573"/>
    <w:rsid w:val="00CA3C35"/>
    <w:rsid w:val="00CA4401"/>
    <w:rsid w:val="00CA52C3"/>
    <w:rsid w:val="00CA54DB"/>
    <w:rsid w:val="00CB5436"/>
    <w:rsid w:val="00CB5C01"/>
    <w:rsid w:val="00CB6A12"/>
    <w:rsid w:val="00CB6F97"/>
    <w:rsid w:val="00CB7406"/>
    <w:rsid w:val="00CC0CCB"/>
    <w:rsid w:val="00CC2855"/>
    <w:rsid w:val="00CC3B3F"/>
    <w:rsid w:val="00CC53A8"/>
    <w:rsid w:val="00CD0E0C"/>
    <w:rsid w:val="00CD25A3"/>
    <w:rsid w:val="00CE1121"/>
    <w:rsid w:val="00CE1B77"/>
    <w:rsid w:val="00CE2077"/>
    <w:rsid w:val="00CE3146"/>
    <w:rsid w:val="00CE430F"/>
    <w:rsid w:val="00CE5074"/>
    <w:rsid w:val="00CE5D62"/>
    <w:rsid w:val="00CE6028"/>
    <w:rsid w:val="00CE67CD"/>
    <w:rsid w:val="00CE761E"/>
    <w:rsid w:val="00CF3402"/>
    <w:rsid w:val="00CF7CE6"/>
    <w:rsid w:val="00D021D9"/>
    <w:rsid w:val="00D02E17"/>
    <w:rsid w:val="00D05FFC"/>
    <w:rsid w:val="00D074D4"/>
    <w:rsid w:val="00D12017"/>
    <w:rsid w:val="00D1642A"/>
    <w:rsid w:val="00D2033C"/>
    <w:rsid w:val="00D2183A"/>
    <w:rsid w:val="00D21C8E"/>
    <w:rsid w:val="00D24DC6"/>
    <w:rsid w:val="00D26567"/>
    <w:rsid w:val="00D3351E"/>
    <w:rsid w:val="00D33B56"/>
    <w:rsid w:val="00D4381E"/>
    <w:rsid w:val="00D44D4D"/>
    <w:rsid w:val="00D45E5C"/>
    <w:rsid w:val="00D50860"/>
    <w:rsid w:val="00D551ED"/>
    <w:rsid w:val="00D56793"/>
    <w:rsid w:val="00D63796"/>
    <w:rsid w:val="00D657F9"/>
    <w:rsid w:val="00D71CE2"/>
    <w:rsid w:val="00D7257C"/>
    <w:rsid w:val="00D766A5"/>
    <w:rsid w:val="00D77244"/>
    <w:rsid w:val="00D85581"/>
    <w:rsid w:val="00D86022"/>
    <w:rsid w:val="00D906C7"/>
    <w:rsid w:val="00D90C3E"/>
    <w:rsid w:val="00D92EC0"/>
    <w:rsid w:val="00D953DA"/>
    <w:rsid w:val="00D976C1"/>
    <w:rsid w:val="00DA0CA7"/>
    <w:rsid w:val="00DA2530"/>
    <w:rsid w:val="00DA391A"/>
    <w:rsid w:val="00DA42F1"/>
    <w:rsid w:val="00DA655E"/>
    <w:rsid w:val="00DA7557"/>
    <w:rsid w:val="00DB50F5"/>
    <w:rsid w:val="00DB6066"/>
    <w:rsid w:val="00DB7268"/>
    <w:rsid w:val="00DC01E9"/>
    <w:rsid w:val="00DC7D21"/>
    <w:rsid w:val="00DD7068"/>
    <w:rsid w:val="00DE255B"/>
    <w:rsid w:val="00DE65D1"/>
    <w:rsid w:val="00DE7603"/>
    <w:rsid w:val="00DF59A8"/>
    <w:rsid w:val="00E01CB3"/>
    <w:rsid w:val="00E04C19"/>
    <w:rsid w:val="00E04F9D"/>
    <w:rsid w:val="00E05ECB"/>
    <w:rsid w:val="00E11094"/>
    <w:rsid w:val="00E12427"/>
    <w:rsid w:val="00E143A0"/>
    <w:rsid w:val="00E1633A"/>
    <w:rsid w:val="00E22760"/>
    <w:rsid w:val="00E25FFF"/>
    <w:rsid w:val="00E2643A"/>
    <w:rsid w:val="00E26587"/>
    <w:rsid w:val="00E27766"/>
    <w:rsid w:val="00E27827"/>
    <w:rsid w:val="00E318ED"/>
    <w:rsid w:val="00E33BFE"/>
    <w:rsid w:val="00E34033"/>
    <w:rsid w:val="00E35AFF"/>
    <w:rsid w:val="00E50492"/>
    <w:rsid w:val="00E612D3"/>
    <w:rsid w:val="00E61BDE"/>
    <w:rsid w:val="00E7054E"/>
    <w:rsid w:val="00E72624"/>
    <w:rsid w:val="00E7651B"/>
    <w:rsid w:val="00E807E4"/>
    <w:rsid w:val="00E814AD"/>
    <w:rsid w:val="00E82E8A"/>
    <w:rsid w:val="00E92C3E"/>
    <w:rsid w:val="00E95245"/>
    <w:rsid w:val="00E95393"/>
    <w:rsid w:val="00E95A65"/>
    <w:rsid w:val="00EA211B"/>
    <w:rsid w:val="00EA55DD"/>
    <w:rsid w:val="00EB0865"/>
    <w:rsid w:val="00EB6774"/>
    <w:rsid w:val="00EC4960"/>
    <w:rsid w:val="00EC5ABD"/>
    <w:rsid w:val="00EC5CB5"/>
    <w:rsid w:val="00EC7A09"/>
    <w:rsid w:val="00ED2C98"/>
    <w:rsid w:val="00ED7239"/>
    <w:rsid w:val="00ED74C6"/>
    <w:rsid w:val="00EE46EE"/>
    <w:rsid w:val="00EE6ADA"/>
    <w:rsid w:val="00EE7A66"/>
    <w:rsid w:val="00EF349D"/>
    <w:rsid w:val="00EF43AB"/>
    <w:rsid w:val="00EF5348"/>
    <w:rsid w:val="00EF5D7C"/>
    <w:rsid w:val="00F01146"/>
    <w:rsid w:val="00F032FB"/>
    <w:rsid w:val="00F0341D"/>
    <w:rsid w:val="00F04EE7"/>
    <w:rsid w:val="00F05F51"/>
    <w:rsid w:val="00F07A5C"/>
    <w:rsid w:val="00F12073"/>
    <w:rsid w:val="00F135B6"/>
    <w:rsid w:val="00F17517"/>
    <w:rsid w:val="00F17BC4"/>
    <w:rsid w:val="00F238E0"/>
    <w:rsid w:val="00F2695E"/>
    <w:rsid w:val="00F27008"/>
    <w:rsid w:val="00F31F08"/>
    <w:rsid w:val="00F33B7B"/>
    <w:rsid w:val="00F379D1"/>
    <w:rsid w:val="00F419D3"/>
    <w:rsid w:val="00F43566"/>
    <w:rsid w:val="00F4469F"/>
    <w:rsid w:val="00F47714"/>
    <w:rsid w:val="00F5047C"/>
    <w:rsid w:val="00F520AB"/>
    <w:rsid w:val="00F63487"/>
    <w:rsid w:val="00F702A6"/>
    <w:rsid w:val="00F73C5D"/>
    <w:rsid w:val="00F75CF9"/>
    <w:rsid w:val="00F76121"/>
    <w:rsid w:val="00F809E9"/>
    <w:rsid w:val="00F815C1"/>
    <w:rsid w:val="00F843DB"/>
    <w:rsid w:val="00F84782"/>
    <w:rsid w:val="00F85369"/>
    <w:rsid w:val="00F93D95"/>
    <w:rsid w:val="00F970B0"/>
    <w:rsid w:val="00F975B4"/>
    <w:rsid w:val="00FA6056"/>
    <w:rsid w:val="00FB182C"/>
    <w:rsid w:val="00FB3D12"/>
    <w:rsid w:val="00FB535A"/>
    <w:rsid w:val="00FB55B3"/>
    <w:rsid w:val="00FB5979"/>
    <w:rsid w:val="00FB79FF"/>
    <w:rsid w:val="00FC2DD5"/>
    <w:rsid w:val="00FC3EE0"/>
    <w:rsid w:val="00FC4C07"/>
    <w:rsid w:val="00FC517B"/>
    <w:rsid w:val="00FD0A2F"/>
    <w:rsid w:val="00FD11A7"/>
    <w:rsid w:val="00FD25A7"/>
    <w:rsid w:val="00FD34FB"/>
    <w:rsid w:val="00FD5E91"/>
    <w:rsid w:val="00FE3274"/>
    <w:rsid w:val="00FE38DE"/>
    <w:rsid w:val="00FF297F"/>
    <w:rsid w:val="00FF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608A6"/>
  <w15:docId w15:val="{E267DBA2-9A1B-4367-88AF-E8ABE3A4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4FB"/>
  </w:style>
  <w:style w:type="paragraph" w:styleId="Ttulo5">
    <w:name w:val="heading 5"/>
    <w:basedOn w:val="Normal"/>
    <w:link w:val="Ttulo5Car"/>
    <w:uiPriority w:val="9"/>
    <w:qFormat/>
    <w:rsid w:val="00B915F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183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1832"/>
  </w:style>
  <w:style w:type="paragraph" w:styleId="Piedepgina">
    <w:name w:val="footer"/>
    <w:basedOn w:val="Normal"/>
    <w:link w:val="PiedepginaCar"/>
    <w:uiPriority w:val="99"/>
    <w:unhideWhenUsed/>
    <w:rsid w:val="002E183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1832"/>
  </w:style>
  <w:style w:type="character" w:styleId="Nmerodepgina">
    <w:name w:val="page number"/>
    <w:basedOn w:val="Fuentedeprrafopredeter"/>
    <w:uiPriority w:val="99"/>
    <w:semiHidden/>
    <w:unhideWhenUsed/>
    <w:rsid w:val="002E1832"/>
  </w:style>
  <w:style w:type="table" w:styleId="Tablaconcuadrcula">
    <w:name w:val="Table Grid"/>
    <w:basedOn w:val="Tablanormal"/>
    <w:uiPriority w:val="39"/>
    <w:rsid w:val="00B15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5613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E27A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27A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27A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27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27A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3E27AE"/>
  </w:style>
  <w:style w:type="table" w:customStyle="1" w:styleId="TableGrid">
    <w:name w:val="TableGrid"/>
    <w:rsid w:val="00B84EDA"/>
    <w:rPr>
      <w:rFonts w:eastAsiaTheme="minorEastAsia"/>
      <w:sz w:val="22"/>
      <w:szCs w:val="22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D2FB3"/>
    <w:rPr>
      <w:rFonts w:eastAsiaTheme="minorEastAsia"/>
      <w:sz w:val="22"/>
      <w:szCs w:val="22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86871"/>
    <w:rPr>
      <w:rFonts w:eastAsiaTheme="minorEastAsia"/>
      <w:sz w:val="22"/>
      <w:szCs w:val="22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D25A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479DF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479D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479D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A27A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character" w:styleId="Fuerte">
    <w:name w:val="Strong"/>
    <w:basedOn w:val="Fuentedeprrafopredeter"/>
    <w:uiPriority w:val="22"/>
    <w:qFormat/>
    <w:rsid w:val="008A27AC"/>
    <w:rPr>
      <w:b/>
      <w:bCs/>
    </w:rPr>
  </w:style>
  <w:style w:type="paragraph" w:customStyle="1" w:styleId="xmsonormal">
    <w:name w:val="x_msonormal"/>
    <w:basedOn w:val="Normal"/>
    <w:rsid w:val="000D42F8"/>
    <w:rPr>
      <w:rFonts w:ascii="Calibri" w:hAnsi="Calibri" w:cs="Calibri"/>
      <w:sz w:val="22"/>
      <w:szCs w:val="22"/>
      <w:lang w:eastAsia="es-ES"/>
    </w:rPr>
  </w:style>
  <w:style w:type="character" w:styleId="Hipervnculo">
    <w:name w:val="Hyperlink"/>
    <w:basedOn w:val="Fuentedeprrafopredeter"/>
    <w:uiPriority w:val="99"/>
    <w:unhideWhenUsed/>
    <w:rsid w:val="008B37C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B37C0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uiPriority w:val="9"/>
    <w:rsid w:val="00B915FB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nivel-actividades">
    <w:name w:val="nivel-actividades"/>
    <w:basedOn w:val="Normal"/>
    <w:rsid w:val="00B915F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4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4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0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6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  <w:div w:id="1563642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  <w:div w:id="385104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  <w:div w:id="747581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  <w:div w:id="2057389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CCCCCC"/>
            <w:bottom w:val="none" w:sz="0" w:space="0" w:color="auto"/>
            <w:right w:val="none" w:sz="0" w:space="0" w:color="auto"/>
          </w:divBdr>
        </w:div>
      </w:divsChild>
    </w:div>
    <w:div w:id="158062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83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1F3CB-2796-439C-BE77-E3665D035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Calvo</dc:creator>
  <cp:keywords/>
  <dc:description/>
  <cp:lastModifiedBy>Vicente Calvo del Castillo</cp:lastModifiedBy>
  <cp:revision>3</cp:revision>
  <dcterms:created xsi:type="dcterms:W3CDTF">2026-09-16T08:33:00Z</dcterms:created>
  <dcterms:modified xsi:type="dcterms:W3CDTF">2026-09-16T08:35:00Z</dcterms:modified>
</cp:coreProperties>
</file>